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34" w:rsidRPr="00AF2C96" w:rsidRDefault="007F5634" w:rsidP="007F5634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 w:rsidR="0093710C">
        <w:rPr>
          <w:rFonts w:ascii="Kristen ITC" w:hAnsi="Kristen ITC"/>
          <w:sz w:val="24"/>
          <w:szCs w:val="24"/>
        </w:rPr>
        <w:t xml:space="preserve"> grade AC</w:t>
      </w:r>
      <w:r>
        <w:rPr>
          <w:rFonts w:ascii="Kristen ITC" w:hAnsi="Kristen ITC"/>
          <w:sz w:val="24"/>
          <w:szCs w:val="24"/>
        </w:rPr>
        <w:t xml:space="preserve"> ELA Plans for the week of 3/20</w:t>
      </w:r>
      <w:r w:rsidRPr="00AF2C96">
        <w:rPr>
          <w:rFonts w:ascii="Kristen ITC" w:hAnsi="Kristen ITC"/>
          <w:sz w:val="24"/>
          <w:szCs w:val="24"/>
        </w:rPr>
        <w:t>/17</w:t>
      </w:r>
    </w:p>
    <w:p w:rsidR="007F5634" w:rsidRDefault="007F5634" w:rsidP="007F5634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7F5634" w:rsidRDefault="007F5634" w:rsidP="007F5634">
      <w:pPr>
        <w:rPr>
          <w:rFonts w:ascii="Kristen ITC" w:hAnsi="Kristen ITC"/>
        </w:rPr>
      </w:pPr>
    </w:p>
    <w:p w:rsidR="007F5634" w:rsidRDefault="007F5634" w:rsidP="007F563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3/20/17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EQ: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Work:  Students will complete Section 3 of Quarter 3 Benchmark and enter answers from all three sections using </w:t>
      </w:r>
      <w:proofErr w:type="spellStart"/>
      <w:r>
        <w:rPr>
          <w:rFonts w:ascii="Kristen ITC" w:hAnsi="Kristen ITC"/>
        </w:rPr>
        <w:t>iRospond</w:t>
      </w:r>
      <w:proofErr w:type="spellEnd"/>
      <w:r>
        <w:rPr>
          <w:rFonts w:ascii="Kristen ITC" w:hAnsi="Kristen ITC"/>
        </w:rPr>
        <w:t xml:space="preserve">. </w:t>
      </w:r>
      <w:r w:rsidR="00C13AC1">
        <w:rPr>
          <w:rFonts w:ascii="Kristen ITC" w:hAnsi="Kristen ITC"/>
        </w:rPr>
        <w:t xml:space="preserve">  Are you prepared for </w:t>
      </w:r>
      <w:proofErr w:type="spellStart"/>
      <w:r w:rsidR="00C13AC1">
        <w:rPr>
          <w:rFonts w:ascii="Kristen ITC" w:hAnsi="Kristen ITC"/>
        </w:rPr>
        <w:t>Biblionasium</w:t>
      </w:r>
      <w:proofErr w:type="spellEnd"/>
      <w:r w:rsidR="00C13AC1">
        <w:rPr>
          <w:rFonts w:ascii="Kristen ITC" w:hAnsi="Kristen ITC"/>
        </w:rPr>
        <w:t xml:space="preserve"> Day tomorrow?  You will write a review on a book read recently.</w:t>
      </w:r>
      <w:r>
        <w:rPr>
          <w:rFonts w:ascii="Kristen ITC" w:hAnsi="Kristen ITC"/>
        </w:rPr>
        <w:t xml:space="preserve">   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Differentiation:  </w:t>
      </w:r>
      <w:r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Standard: </w:t>
      </w:r>
    </w:p>
    <w:p w:rsidR="007F5634" w:rsidRDefault="007F5634" w:rsidP="007F5634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C13AC1">
        <w:rPr>
          <w:rFonts w:ascii="Kristen ITC" w:hAnsi="Kristen ITC"/>
        </w:rPr>
        <w:t xml:space="preserve">  Please bring </w:t>
      </w:r>
      <w:proofErr w:type="spellStart"/>
      <w:r w:rsidR="00C13AC1">
        <w:rPr>
          <w:rFonts w:ascii="Kristen ITC" w:hAnsi="Kristen ITC"/>
        </w:rPr>
        <w:t>biblionaium</w:t>
      </w:r>
      <w:proofErr w:type="spellEnd"/>
      <w:r w:rsidR="00C13AC1">
        <w:rPr>
          <w:rFonts w:ascii="Kristen ITC" w:hAnsi="Kristen ITC"/>
        </w:rPr>
        <w:t xml:space="preserve"> book to class tomorrow.</w:t>
      </w:r>
    </w:p>
    <w:p w:rsidR="007F5634" w:rsidRDefault="007F5634" w:rsidP="007F563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3/21/17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C13AC1">
        <w:rPr>
          <w:rFonts w:ascii="Kristen ITC" w:hAnsi="Kristen ITC"/>
        </w:rPr>
        <w:t xml:space="preserve">  How can I write an interesting/helpful online book review?    </w:t>
      </w:r>
      <w:r>
        <w:rPr>
          <w:rFonts w:ascii="Kristen ITC" w:hAnsi="Kristen ITC"/>
        </w:rPr>
        <w:t xml:space="preserve">  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 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Work:  </w:t>
      </w:r>
      <w:proofErr w:type="spellStart"/>
      <w:r>
        <w:rPr>
          <w:rFonts w:ascii="Kristen ITC" w:hAnsi="Kristen ITC"/>
        </w:rPr>
        <w:t>Biblionasium</w:t>
      </w:r>
      <w:proofErr w:type="spellEnd"/>
      <w:r>
        <w:rPr>
          <w:rFonts w:ascii="Kristen ITC" w:hAnsi="Kristen ITC"/>
        </w:rPr>
        <w:t xml:space="preserve"> Day in MC    </w:t>
      </w:r>
      <w:r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Differentiation:  </w:t>
      </w:r>
      <w:r>
        <w:rPr>
          <w:rFonts w:ascii="Kristen ITC" w:hAnsi="Kristen ITC"/>
        </w:rPr>
        <w:tab/>
      </w:r>
    </w:p>
    <w:p w:rsidR="00C13AC1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C13AC1">
        <w:rPr>
          <w:rFonts w:ascii="Kristen ITC" w:hAnsi="Kristen ITC"/>
        </w:rPr>
        <w:t xml:space="preserve">  </w:t>
      </w:r>
      <w:r w:rsidR="00C13AC1" w:rsidRPr="00403E10">
        <w:rPr>
          <w:rFonts w:ascii="Kristen ITC" w:hAnsi="Kristen ITC"/>
          <w:bCs/>
        </w:rPr>
        <w:t>ELAGSE7W2:</w:t>
      </w:r>
      <w:r w:rsidR="00C13AC1" w:rsidRPr="00403E10">
        <w:rPr>
          <w:rFonts w:ascii="Kristen ITC" w:hAnsi="Kristen ITC"/>
          <w:b/>
          <w:bCs/>
        </w:rPr>
        <w:t xml:space="preserve"> </w:t>
      </w:r>
      <w:r w:rsidR="00C13AC1">
        <w:rPr>
          <w:rFonts w:ascii="Kristen ITC" w:hAnsi="Kristen ITC"/>
        </w:rPr>
        <w:t>Develop a</w:t>
      </w:r>
      <w:r w:rsidR="00C13AC1" w:rsidRPr="00403E10">
        <w:rPr>
          <w:rFonts w:ascii="Kristen ITC" w:hAnsi="Kristen ITC"/>
        </w:rPr>
        <w:t xml:space="preserve"> topic with relevant facts, definitions, concrete details, quotations, or other information and examples.</w:t>
      </w:r>
    </w:p>
    <w:p w:rsidR="007F5634" w:rsidRDefault="00C13AC1" w:rsidP="007F5634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  Check blog for any missing assignments/classwork.</w:t>
      </w:r>
      <w:r w:rsidR="007F5634">
        <w:rPr>
          <w:rFonts w:ascii="Kristen ITC" w:hAnsi="Kristen ITC"/>
        </w:rPr>
        <w:t xml:space="preserve"> </w:t>
      </w:r>
    </w:p>
    <w:p w:rsidR="007F5634" w:rsidRDefault="007F5634" w:rsidP="007F563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Wednesday 3/22/17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EQ:    </w:t>
      </w:r>
      <w:r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 Begin Task III </w:t>
      </w:r>
      <w:r w:rsidRPr="007F5634">
        <w:rPr>
          <w:rFonts w:ascii="Kristen ITC" w:hAnsi="Kristen ITC"/>
        </w:rPr>
        <w:t>Anecdotes</w:t>
      </w:r>
      <w:r>
        <w:rPr>
          <w:rFonts w:ascii="Kristen ITC" w:hAnsi="Kristen ITC"/>
        </w:rPr>
        <w:t>.  Students have labeled</w:t>
      </w:r>
      <w:r w:rsidRPr="007F5634">
        <w:rPr>
          <w:rFonts w:ascii="Kristen ITC" w:hAnsi="Kristen ITC"/>
        </w:rPr>
        <w:t xml:space="preserve"> t</w:t>
      </w:r>
      <w:r>
        <w:rPr>
          <w:rFonts w:ascii="Kristen ITC" w:hAnsi="Kristen ITC"/>
        </w:rPr>
        <w:t>en symbols and drawn the legend.   Students will pick four of the ten</w:t>
      </w:r>
      <w:r w:rsidRPr="007F5634">
        <w:rPr>
          <w:rFonts w:ascii="Kristen ITC" w:hAnsi="Kristen ITC"/>
        </w:rPr>
        <w:t xml:space="preserve"> events and write an anecdote (3-5 sentences) of wha</w:t>
      </w:r>
      <w:r>
        <w:rPr>
          <w:rFonts w:ascii="Kristen ITC" w:hAnsi="Kristen ITC"/>
        </w:rPr>
        <w:t>t happened to them</w:t>
      </w:r>
      <w:r w:rsidR="002C6764">
        <w:rPr>
          <w:rFonts w:ascii="Kristen ITC" w:hAnsi="Kristen ITC"/>
        </w:rPr>
        <w:t xml:space="preserve"> in each </w:t>
      </w:r>
      <w:r w:rsidR="007874DF">
        <w:rPr>
          <w:rFonts w:ascii="Kristen ITC" w:hAnsi="Kristen ITC"/>
        </w:rPr>
        <w:t xml:space="preserve">event.  Students will choose which </w:t>
      </w:r>
      <w:proofErr w:type="spellStart"/>
      <w:r w:rsidR="007874DF">
        <w:rPr>
          <w:rFonts w:ascii="Kristen ITC" w:hAnsi="Kristen ITC"/>
        </w:rPr>
        <w:t>annedotes</w:t>
      </w:r>
      <w:proofErr w:type="spellEnd"/>
      <w:r w:rsidR="007874DF">
        <w:rPr>
          <w:rFonts w:ascii="Kristen ITC" w:hAnsi="Kristen ITC"/>
        </w:rPr>
        <w:t xml:space="preserve"> to write</w:t>
      </w:r>
      <w:r w:rsidR="002C6764">
        <w:rPr>
          <w:rFonts w:ascii="Kristen ITC" w:hAnsi="Kristen ITC"/>
        </w:rPr>
        <w:t xml:space="preserve"> based on the most interesting and</w:t>
      </w:r>
      <w:r w:rsidRPr="007F5634">
        <w:rPr>
          <w:rFonts w:ascii="Kristen ITC" w:hAnsi="Kristen ITC"/>
        </w:rPr>
        <w:t xml:space="preserve"> specific details </w:t>
      </w:r>
      <w:r w:rsidR="002C6764">
        <w:rPr>
          <w:rFonts w:ascii="Kristen ITC" w:hAnsi="Kristen ITC"/>
        </w:rPr>
        <w:t>they remember about the events.</w:t>
      </w:r>
      <w:r>
        <w:rPr>
          <w:rFonts w:ascii="Kristen ITC" w:hAnsi="Kristen ITC"/>
        </w:rPr>
        <w:t xml:space="preserve">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Work:  Finish Chapter 2 of </w:t>
      </w:r>
      <w:proofErr w:type="spellStart"/>
      <w:r>
        <w:rPr>
          <w:rFonts w:ascii="Kristen ITC" w:hAnsi="Kristen ITC"/>
        </w:rPr>
        <w:t>Maus</w:t>
      </w:r>
      <w:proofErr w:type="spellEnd"/>
      <w:r>
        <w:rPr>
          <w:rFonts w:ascii="Kristen ITC" w:hAnsi="Kristen ITC"/>
        </w:rPr>
        <w:t xml:space="preserve"> “The Honeymoon.”</w:t>
      </w:r>
      <w:r w:rsidR="00C13AC1">
        <w:rPr>
          <w:rFonts w:ascii="Kristen ITC" w:hAnsi="Kristen ITC"/>
        </w:rPr>
        <w:t xml:space="preserve">  Students partner</w:t>
      </w:r>
      <w:r w:rsidR="002C6764">
        <w:rPr>
          <w:rFonts w:ascii="Kristen ITC" w:hAnsi="Kristen ITC"/>
        </w:rPr>
        <w:t xml:space="preserve"> to work on chapter responses together.</w:t>
      </w:r>
      <w:r>
        <w:rPr>
          <w:rFonts w:ascii="Kristen ITC" w:hAnsi="Kristen ITC"/>
        </w:rPr>
        <w:t xml:space="preserve">  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93710C">
        <w:rPr>
          <w:rFonts w:ascii="Kristen ITC" w:hAnsi="Kristen ITC"/>
        </w:rPr>
        <w:t xml:space="preserve">  Luck of the Draw Summarizer</w:t>
      </w:r>
      <w:r>
        <w:rPr>
          <w:rFonts w:ascii="Kristen ITC" w:hAnsi="Kristen ITC"/>
        </w:rPr>
        <w:t xml:space="preserve"> </w:t>
      </w:r>
      <w:r w:rsidR="0093710C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</w:p>
    <w:p w:rsidR="007F5634" w:rsidRDefault="007F5634" w:rsidP="007F5634">
      <w:pPr>
        <w:tabs>
          <w:tab w:val="left" w:pos="3030"/>
        </w:tabs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93710C">
        <w:rPr>
          <w:rFonts w:ascii="Kristen ITC" w:hAnsi="Kristen ITC"/>
        </w:rPr>
        <w:t xml:space="preserve">  Student choice and product when writing the four anecdotes.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93710C">
        <w:rPr>
          <w:rFonts w:ascii="Kristen ITC" w:hAnsi="Kristen ITC"/>
        </w:rPr>
        <w:t xml:space="preserve">  </w:t>
      </w:r>
      <w:r w:rsidR="0093710C" w:rsidRPr="0093710C">
        <w:rPr>
          <w:rFonts w:ascii="Kristen ITC" w:hAnsi="Kristen ITC"/>
          <w:bCs/>
        </w:rPr>
        <w:t>ELAGSE7W3:</w:t>
      </w:r>
      <w:r w:rsidR="0093710C" w:rsidRPr="0093710C">
        <w:rPr>
          <w:rFonts w:ascii="Kristen ITC" w:hAnsi="Kristen ITC"/>
          <w:b/>
          <w:bCs/>
        </w:rPr>
        <w:t xml:space="preserve"> </w:t>
      </w:r>
      <w:r w:rsidR="0093710C" w:rsidRPr="0093710C">
        <w:rPr>
          <w:rFonts w:ascii="Kristen ITC" w:hAnsi="Kristen ITC"/>
        </w:rPr>
        <w:t xml:space="preserve">Write narratives to develop real or imagined experiences or events using effective technique, relevant descriptive details, and well-structured event sequences. </w:t>
      </w:r>
      <w:r>
        <w:rPr>
          <w:rFonts w:ascii="Kristen ITC" w:hAnsi="Kristen ITC"/>
        </w:rPr>
        <w:t xml:space="preserve"> 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7874DF">
        <w:rPr>
          <w:rFonts w:ascii="Kristen ITC" w:hAnsi="Kristen ITC"/>
        </w:rPr>
        <w:t xml:space="preserve">  Finish writing anecdotes for group share on Thursday.</w:t>
      </w:r>
    </w:p>
    <w:p w:rsidR="007F5634" w:rsidRDefault="007F5634" w:rsidP="007F563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Thursday 3/23/17</w:t>
      </w:r>
    </w:p>
    <w:p w:rsidR="007F5634" w:rsidRDefault="007F5634" w:rsidP="007F5634">
      <w:pPr>
        <w:tabs>
          <w:tab w:val="center" w:pos="4680"/>
        </w:tabs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7874DF">
        <w:rPr>
          <w:rFonts w:ascii="Kristen ITC" w:hAnsi="Kristen ITC"/>
        </w:rPr>
        <w:t xml:space="preserve">  What is an anecdote and how can they be used?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7874DF">
        <w:rPr>
          <w:rFonts w:ascii="Kristen ITC" w:hAnsi="Kristen ITC"/>
        </w:rPr>
        <w:t xml:space="preserve">  Can you think of some ways anecdotes could be used in other forms of writing or speech?</w:t>
      </w:r>
      <w:r w:rsidR="00785706">
        <w:rPr>
          <w:rFonts w:ascii="Kristen ITC" w:hAnsi="Kristen ITC"/>
        </w:rPr>
        <w:t xml:space="preserve">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785706">
        <w:rPr>
          <w:rFonts w:ascii="Kristen ITC" w:hAnsi="Kristen ITC"/>
        </w:rPr>
        <w:t xml:space="preserve">  Students will meet in groups of four to share their anecdotes and discuss which should be chosen from which to write a </w:t>
      </w:r>
      <w:r w:rsidR="007874DF">
        <w:rPr>
          <w:rFonts w:ascii="Kristen ITC" w:hAnsi="Kristen ITC"/>
        </w:rPr>
        <w:t>short narrative story.   Group</w:t>
      </w:r>
      <w:r w:rsidR="00785706">
        <w:rPr>
          <w:rFonts w:ascii="Kristen ITC" w:hAnsi="Kristen ITC"/>
        </w:rPr>
        <w:t xml:space="preserve"> work to finish Chapter 2 questions.   </w:t>
      </w:r>
      <w:r>
        <w:rPr>
          <w:rFonts w:ascii="Kristen ITC" w:hAnsi="Kristen ITC"/>
        </w:rPr>
        <w:t xml:space="preserve">  </w:t>
      </w:r>
    </w:p>
    <w:p w:rsidR="007F5634" w:rsidRDefault="007F5634" w:rsidP="007F5634">
      <w:pPr>
        <w:tabs>
          <w:tab w:val="left" w:pos="1665"/>
        </w:tabs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7874DF">
        <w:rPr>
          <w:rFonts w:ascii="Kristen ITC" w:hAnsi="Kristen ITC"/>
        </w:rPr>
        <w:t xml:space="preserve">  Luck of the Draw summarizer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7F5634" w:rsidRDefault="007874DF" w:rsidP="007F5634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93710C">
        <w:rPr>
          <w:rFonts w:ascii="Kristen ITC" w:hAnsi="Kristen ITC"/>
        </w:rPr>
        <w:t xml:space="preserve">  Student choice and product when writing and sharing the four anecdotes.</w:t>
      </w:r>
      <w:r>
        <w:rPr>
          <w:rFonts w:ascii="Kristen ITC" w:hAnsi="Kristen ITC"/>
        </w:rPr>
        <w:t xml:space="preserve">  </w:t>
      </w:r>
      <w:r w:rsidR="007F5634">
        <w:rPr>
          <w:rFonts w:ascii="Kristen ITC" w:hAnsi="Kristen ITC"/>
        </w:rPr>
        <w:t xml:space="preserve">   </w:t>
      </w:r>
      <w:r w:rsidR="007F5634"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93710C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</w:t>
      </w:r>
      <w:r w:rsidR="0093710C" w:rsidRPr="0093710C">
        <w:rPr>
          <w:rFonts w:ascii="Kristen ITC" w:hAnsi="Kristen ITC"/>
          <w:bCs/>
        </w:rPr>
        <w:t>ELAGSE7W3:</w:t>
      </w:r>
      <w:r w:rsidR="0093710C" w:rsidRPr="0093710C">
        <w:rPr>
          <w:rFonts w:ascii="Kristen ITC" w:hAnsi="Kristen ITC"/>
          <w:b/>
          <w:bCs/>
        </w:rPr>
        <w:t xml:space="preserve"> </w:t>
      </w:r>
      <w:r w:rsidR="0093710C" w:rsidRPr="0093710C">
        <w:rPr>
          <w:rFonts w:ascii="Kristen ITC" w:hAnsi="Kristen ITC"/>
        </w:rPr>
        <w:t xml:space="preserve">Write narratives to develop real or imagined experiences or events using effective technique, relevant descriptive details, and well-structured event sequences. </w:t>
      </w:r>
      <w:r>
        <w:rPr>
          <w:rFonts w:ascii="Kristen ITC" w:hAnsi="Kristen ITC"/>
        </w:rPr>
        <w:t xml:space="preserve"> </w:t>
      </w:r>
    </w:p>
    <w:p w:rsidR="007F5634" w:rsidRDefault="0093710C" w:rsidP="007F5634">
      <w:pPr>
        <w:rPr>
          <w:rFonts w:ascii="Kristen ITC" w:hAnsi="Kristen ITC"/>
        </w:rPr>
      </w:pPr>
      <w:r>
        <w:rPr>
          <w:rFonts w:ascii="Kristen ITC" w:hAnsi="Kristen ITC"/>
        </w:rPr>
        <w:t>Homework:  Check blog for missing classwork/assignments</w:t>
      </w:r>
    </w:p>
    <w:p w:rsidR="007F5634" w:rsidRDefault="007F5634" w:rsidP="007F563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Friday 3/24/17</w:t>
      </w:r>
      <w:r>
        <w:rPr>
          <w:rFonts w:ascii="Kristen ITC" w:hAnsi="Kristen ITC"/>
          <w:b/>
        </w:rPr>
        <w:tab/>
      </w:r>
    </w:p>
    <w:p w:rsidR="007F5634" w:rsidRDefault="007874DF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EQ:  What types of conflict can we identify in </w:t>
      </w:r>
      <w:proofErr w:type="spellStart"/>
      <w:r>
        <w:rPr>
          <w:rFonts w:ascii="Kristen ITC" w:hAnsi="Kristen ITC"/>
        </w:rPr>
        <w:t>Maus</w:t>
      </w:r>
      <w:proofErr w:type="spellEnd"/>
      <w:r>
        <w:rPr>
          <w:rFonts w:ascii="Kristen ITC" w:hAnsi="Kristen ITC"/>
        </w:rPr>
        <w:t>, so far?</w:t>
      </w:r>
      <w:r w:rsidR="007F5634">
        <w:rPr>
          <w:rFonts w:ascii="Kristen ITC" w:hAnsi="Kristen ITC"/>
        </w:rPr>
        <w:t xml:space="preserve">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7874DF">
        <w:rPr>
          <w:rFonts w:ascii="Kristen ITC" w:hAnsi="Kristen ITC"/>
        </w:rPr>
        <w:t xml:space="preserve">  What types of conflict can you identify in </w:t>
      </w:r>
      <w:proofErr w:type="spellStart"/>
      <w:r w:rsidR="007874DF">
        <w:rPr>
          <w:rFonts w:ascii="Kristen ITC" w:hAnsi="Kristen ITC"/>
        </w:rPr>
        <w:t>Maus</w:t>
      </w:r>
      <w:proofErr w:type="spellEnd"/>
      <w:r w:rsidR="007874DF">
        <w:rPr>
          <w:rFonts w:ascii="Kristen ITC" w:hAnsi="Kristen ITC"/>
        </w:rPr>
        <w:t>, so far?</w:t>
      </w:r>
      <w:r>
        <w:rPr>
          <w:rFonts w:ascii="Kristen ITC" w:hAnsi="Kristen ITC"/>
        </w:rPr>
        <w:t xml:space="preserve">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785706">
        <w:rPr>
          <w:rFonts w:ascii="Kristen ITC" w:hAnsi="Kristen ITC"/>
        </w:rPr>
        <w:t xml:space="preserve">  Students will listen to/read Chapter 3 of </w:t>
      </w:r>
      <w:proofErr w:type="spellStart"/>
      <w:r w:rsidR="00785706">
        <w:rPr>
          <w:rFonts w:ascii="Kristen ITC" w:hAnsi="Kristen ITC"/>
        </w:rPr>
        <w:t>Maus</w:t>
      </w:r>
      <w:proofErr w:type="spellEnd"/>
      <w:r w:rsidR="00785706">
        <w:rPr>
          <w:rFonts w:ascii="Kristen ITC" w:hAnsi="Kristen ITC"/>
        </w:rPr>
        <w:t xml:space="preserve"> and write a chapter summary with a partner.</w:t>
      </w:r>
      <w:r>
        <w:rPr>
          <w:rFonts w:ascii="Kristen ITC" w:hAnsi="Kristen ITC"/>
        </w:rPr>
        <w:t xml:space="preserve">     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7874DF">
        <w:rPr>
          <w:rFonts w:ascii="Kristen ITC" w:hAnsi="Kristen ITC"/>
        </w:rPr>
        <w:t xml:space="preserve">  Luck of the Draw summarizer</w:t>
      </w:r>
      <w:r>
        <w:rPr>
          <w:rFonts w:ascii="Kristen ITC" w:hAnsi="Kristen ITC"/>
        </w:rPr>
        <w:t xml:space="preserve">  </w:t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93710C">
        <w:rPr>
          <w:rFonts w:ascii="Kristen ITC" w:hAnsi="Kristen ITC"/>
        </w:rPr>
        <w:t xml:space="preserve">  Student process in summarizing Chapter 3 of </w:t>
      </w:r>
      <w:proofErr w:type="spellStart"/>
      <w:r w:rsidR="0093710C">
        <w:rPr>
          <w:rFonts w:ascii="Kristen ITC" w:hAnsi="Kristen ITC"/>
        </w:rPr>
        <w:t>Maus</w:t>
      </w:r>
      <w:proofErr w:type="spellEnd"/>
      <w:r w:rsidR="0093710C">
        <w:rPr>
          <w:rFonts w:ascii="Kristen ITC" w:hAnsi="Kristen ITC"/>
        </w:rPr>
        <w:t xml:space="preserve">.  </w:t>
      </w:r>
      <w:r>
        <w:rPr>
          <w:rFonts w:ascii="Kristen ITC" w:hAnsi="Kristen ITC"/>
        </w:rPr>
        <w:t xml:space="preserve"> </w:t>
      </w:r>
      <w:r w:rsidR="0093710C">
        <w:rPr>
          <w:rFonts w:ascii="Kristen ITC" w:hAnsi="Kristen ITC"/>
        </w:rPr>
        <w:t xml:space="preserve">   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Standard: </w:t>
      </w:r>
      <w:r w:rsidR="0093710C">
        <w:rPr>
          <w:rFonts w:ascii="Kristen ITC" w:hAnsi="Kristen ITC"/>
        </w:rPr>
        <w:t xml:space="preserve"> </w:t>
      </w:r>
      <w:r w:rsidR="0093710C" w:rsidRPr="0093710C">
        <w:rPr>
          <w:rFonts w:ascii="Kristen ITC" w:hAnsi="Kristen ITC"/>
          <w:bCs/>
        </w:rPr>
        <w:t>ELAGSE7W2:</w:t>
      </w:r>
      <w:r w:rsidR="0093710C" w:rsidRPr="0093710C">
        <w:rPr>
          <w:rFonts w:ascii="Kristen ITC" w:hAnsi="Kristen ITC"/>
          <w:b/>
          <w:bCs/>
        </w:rPr>
        <w:t xml:space="preserve"> </w:t>
      </w:r>
      <w:r w:rsidR="0093710C" w:rsidRPr="0093710C">
        <w:rPr>
          <w:rFonts w:ascii="Kristen ITC" w:hAnsi="Kristen ITC"/>
        </w:rPr>
        <w:t xml:space="preserve">Provide a concluding statement or section that follows from </w:t>
      </w:r>
      <w:bookmarkStart w:id="0" w:name="_GoBack"/>
      <w:bookmarkEnd w:id="0"/>
      <w:r w:rsidR="0093710C" w:rsidRPr="0093710C">
        <w:rPr>
          <w:rFonts w:ascii="Kristen ITC" w:hAnsi="Kristen ITC"/>
        </w:rPr>
        <w:t xml:space="preserve">and supports the information or explanation presented. </w:t>
      </w:r>
      <w:r>
        <w:rPr>
          <w:rFonts w:ascii="Kristen ITC" w:hAnsi="Kristen ITC"/>
        </w:rPr>
        <w:t xml:space="preserve">   </w:t>
      </w:r>
    </w:p>
    <w:p w:rsidR="007F5634" w:rsidRDefault="007F5634" w:rsidP="00DE3FCE">
      <w:pPr>
        <w:tabs>
          <w:tab w:val="right" w:pos="936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Homework:  </w:t>
      </w:r>
      <w:r w:rsidR="0093710C">
        <w:rPr>
          <w:rFonts w:ascii="Kristen ITC" w:hAnsi="Kristen ITC"/>
        </w:rPr>
        <w:t>enjoy the weekend : )</w:t>
      </w:r>
      <w:r w:rsidR="00DE3FCE">
        <w:rPr>
          <w:rFonts w:ascii="Kristen ITC" w:hAnsi="Kristen ITC"/>
        </w:rPr>
        <w:tab/>
      </w:r>
    </w:p>
    <w:p w:rsidR="007F5634" w:rsidRDefault="007F5634" w:rsidP="007F5634">
      <w:pPr>
        <w:rPr>
          <w:rFonts w:ascii="Kristen ITC" w:hAnsi="Kristen ITC"/>
        </w:rPr>
      </w:pPr>
      <w:r>
        <w:rPr>
          <w:rFonts w:ascii="Kristen ITC" w:hAnsi="Kristen ITC"/>
        </w:rPr>
        <w:t xml:space="preserve">*Quiz on </w:t>
      </w:r>
      <w:proofErr w:type="spellStart"/>
      <w:r w:rsidR="00785706">
        <w:rPr>
          <w:rFonts w:ascii="Kristen ITC" w:hAnsi="Kristen ITC"/>
        </w:rPr>
        <w:t>Maus</w:t>
      </w:r>
      <w:proofErr w:type="spellEnd"/>
      <w:r w:rsidR="00785706">
        <w:rPr>
          <w:rFonts w:ascii="Kristen ITC" w:hAnsi="Kristen ITC"/>
        </w:rPr>
        <w:t xml:space="preserve"> Monday</w:t>
      </w:r>
    </w:p>
    <w:p w:rsidR="00BB2272" w:rsidRDefault="00BB2272"/>
    <w:sectPr w:rsidR="00BB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4"/>
    <w:rsid w:val="002C6764"/>
    <w:rsid w:val="00785706"/>
    <w:rsid w:val="007874DF"/>
    <w:rsid w:val="007F5634"/>
    <w:rsid w:val="0093710C"/>
    <w:rsid w:val="00BB2272"/>
    <w:rsid w:val="00C13AC1"/>
    <w:rsid w:val="00D62803"/>
    <w:rsid w:val="00DE3FCE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F669-F294-4FF3-A03A-B162575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dcterms:created xsi:type="dcterms:W3CDTF">2017-03-18T20:32:00Z</dcterms:created>
  <dcterms:modified xsi:type="dcterms:W3CDTF">2017-03-19T15:04:00Z</dcterms:modified>
</cp:coreProperties>
</file>